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6DB0" w14:textId="33F20589" w:rsidR="00C54801" w:rsidRDefault="00C54801" w:rsidP="0058258F">
      <w:pPr>
        <w:jc w:val="center"/>
        <w:rPr>
          <w:rFonts w:asciiTheme="majorHAnsi" w:eastAsiaTheme="majorEastAsia" w:hAnsiTheme="majorHAnsi" w:cstheme="majorBidi"/>
          <w:b/>
          <w:bCs/>
          <w:color w:val="5900A2"/>
          <w:sz w:val="28"/>
          <w:szCs w:val="28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8"/>
          <w:szCs w:val="28"/>
          <w:lang w:val="ro-RO"/>
        </w:rPr>
        <w:t>Notă informativă</w:t>
      </w:r>
    </w:p>
    <w:p w14:paraId="3DA2C896" w14:textId="77777777" w:rsidR="00C54801" w:rsidRDefault="00C54801" w:rsidP="00C54801">
      <w:pPr>
        <w:rPr>
          <w:sz w:val="24"/>
          <w:szCs w:val="24"/>
          <w:lang w:val="ro-RO"/>
        </w:rPr>
      </w:pPr>
    </w:p>
    <w:p w14:paraId="28F5FF8E" w14:textId="51D63FD7" w:rsidR="00C54801" w:rsidRDefault="0058258F" w:rsidP="00C5480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rugăm să numiți proiectele de asistență de care instituția Dvs a beneficiat în ultimii 5 ani.</w:t>
      </w:r>
    </w:p>
    <w:p w14:paraId="0059B4FE" w14:textId="77777777" w:rsidR="00C54801" w:rsidRDefault="00C54801" w:rsidP="00C54801">
      <w:pPr>
        <w:rPr>
          <w:sz w:val="24"/>
          <w:szCs w:val="24"/>
          <w:lang w:val="ro-RO"/>
        </w:rPr>
      </w:pPr>
    </w:p>
    <w:tbl>
      <w:tblPr>
        <w:tblStyle w:val="-631"/>
        <w:tblW w:w="10915" w:type="dxa"/>
        <w:tblInd w:w="-714" w:type="dxa"/>
        <w:tblLook w:val="04A0" w:firstRow="1" w:lastRow="0" w:firstColumn="1" w:lastColumn="0" w:noHBand="0" w:noVBand="1"/>
      </w:tblPr>
      <w:tblGrid>
        <w:gridCol w:w="3193"/>
        <w:gridCol w:w="2510"/>
        <w:gridCol w:w="2441"/>
        <w:gridCol w:w="2771"/>
      </w:tblGrid>
      <w:tr w:rsidR="0058258F" w14:paraId="307FC3D5" w14:textId="3F7565B4" w:rsidTr="0058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C8135EA" w14:textId="1892C07F" w:rsidR="0058258F" w:rsidRPr="0058258F" w:rsidRDefault="0058258F" w:rsidP="0058258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258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FE09FB" w14:textId="4C549F03" w:rsidR="0058258F" w:rsidRPr="0058258F" w:rsidRDefault="0058258F" w:rsidP="0058258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258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Finanțator</w:t>
            </w: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D1BE56" w14:textId="4579786E" w:rsidR="0058258F" w:rsidRPr="0058258F" w:rsidRDefault="0058258F" w:rsidP="0058258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258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5CB8ACA" w14:textId="011F8F5B" w:rsidR="0058258F" w:rsidRPr="0058258F" w:rsidRDefault="0058258F" w:rsidP="0058258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58258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Rezultate</w:t>
            </w:r>
          </w:p>
        </w:tc>
      </w:tr>
      <w:tr w:rsidR="0058258F" w14:paraId="47886F89" w14:textId="3C9821D4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0888D02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1965C46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5E950B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568F91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1D542E18" w14:textId="1ACE8771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82BA402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D3FCEE0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F01B4D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2EC4C2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12EE7A44" w14:textId="1D3EFDA0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1790F62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4FF313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22CFCE4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94B0FB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04C2A869" w14:textId="2756447C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1D54876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49CBD4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1D729D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8DFE79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661C8B01" w14:textId="69682EFD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AC3808A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26FF6A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82171ED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DF813E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57791E6F" w14:textId="056DFF7E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00D9381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3E0BC84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FACE925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7EF41B0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614AF9BD" w14:textId="60B7F0A0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917B0A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42A0BFE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C1AF58C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B97155A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767C7352" w14:textId="3E1ACE66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5BA77F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B3572D4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C82F1A0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56CFB71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6F7760A4" w14:textId="60F6F677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F60F5B8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5BF6118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FCB9F8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D5A19F4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40828E7B" w14:textId="04A2A6F9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1C37607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93CD86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B406580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EC3F59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12A14889" w14:textId="78472F91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BA0DA40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E1B3BA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1B89E65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DF8BFCA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1DB68AB1" w14:textId="2AE29ACD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06859F4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4FC998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5F5B1E5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596BF6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040EBFDB" w14:textId="4B8F8CC4" w:rsidTr="0058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EF35C5F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92BB1EE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C55D664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D181138" w14:textId="77777777" w:rsidR="0058258F" w:rsidRDefault="005825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58258F" w14:paraId="0F9BAB56" w14:textId="7F597F43" w:rsidTr="0058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4E2DC0C" w14:textId="77777777" w:rsidR="0058258F" w:rsidRDefault="0058258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2087A2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100326F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7741917" w14:textId="77777777" w:rsidR="0058258F" w:rsidRDefault="005825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</w:tbl>
    <w:p w14:paraId="6208C201" w14:textId="77777777" w:rsidR="00C54801" w:rsidRDefault="00C54801" w:rsidP="00C54801">
      <w:pPr>
        <w:rPr>
          <w:sz w:val="24"/>
          <w:szCs w:val="24"/>
          <w:lang w:val="ro-RO"/>
        </w:rPr>
      </w:pPr>
    </w:p>
    <w:p w14:paraId="0507904F" w14:textId="77777777" w:rsidR="00C54801" w:rsidRDefault="00C54801" w:rsidP="00C54801">
      <w:pPr>
        <w:rPr>
          <w:sz w:val="24"/>
          <w:szCs w:val="24"/>
          <w:lang w:val="ro-RO"/>
        </w:rPr>
      </w:pPr>
    </w:p>
    <w:p w14:paraId="0E37E86A" w14:textId="77777777" w:rsidR="00C54801" w:rsidRDefault="00C54801" w:rsidP="00C54801">
      <w:pPr>
        <w:rPr>
          <w:sz w:val="24"/>
          <w:szCs w:val="24"/>
          <w:lang w:val="ro-RO"/>
        </w:rPr>
      </w:pPr>
    </w:p>
    <w:p w14:paraId="11DBE973" w14:textId="77777777" w:rsidR="00C54801" w:rsidRDefault="00C54801" w:rsidP="00C5480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__________________________________________</w:t>
      </w:r>
    </w:p>
    <w:p w14:paraId="3C97AA6F" w14:textId="77777777" w:rsidR="00C54801" w:rsidRDefault="00C54801" w:rsidP="00C54801">
      <w:pPr>
        <w:rPr>
          <w:sz w:val="18"/>
          <w:szCs w:val="18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</w:t>
      </w:r>
      <w:r>
        <w:rPr>
          <w:sz w:val="18"/>
          <w:szCs w:val="18"/>
          <w:lang w:val="ro-RO"/>
        </w:rPr>
        <w:t>(nume, prenume, semnătură)</w:t>
      </w:r>
    </w:p>
    <w:p w14:paraId="21722D02" w14:textId="77777777" w:rsidR="00C54801" w:rsidRDefault="00C54801" w:rsidP="00C54801">
      <w:pPr>
        <w:rPr>
          <w:lang w:val="ro-RO"/>
        </w:rPr>
      </w:pPr>
      <w:r>
        <w:rPr>
          <w:lang w:val="ro-RO"/>
        </w:rPr>
        <w:t xml:space="preserve">              </w:t>
      </w:r>
    </w:p>
    <w:p w14:paraId="79C97C60" w14:textId="77777777" w:rsidR="00E876A1" w:rsidRDefault="00E876A1"/>
    <w:sectPr w:rsidR="00E87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4104" w14:textId="77777777" w:rsidR="002F4F74" w:rsidRDefault="002F4F74" w:rsidP="009018A1">
      <w:pPr>
        <w:spacing w:after="0" w:line="240" w:lineRule="auto"/>
      </w:pPr>
      <w:r>
        <w:separator/>
      </w:r>
    </w:p>
  </w:endnote>
  <w:endnote w:type="continuationSeparator" w:id="0">
    <w:p w14:paraId="4A762044" w14:textId="77777777" w:rsidR="002F4F74" w:rsidRDefault="002F4F74" w:rsidP="0090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BE6C" w14:textId="77777777" w:rsidR="002F4F74" w:rsidRDefault="002F4F74" w:rsidP="009018A1">
      <w:pPr>
        <w:spacing w:after="0" w:line="240" w:lineRule="auto"/>
      </w:pPr>
      <w:r>
        <w:separator/>
      </w:r>
    </w:p>
  </w:footnote>
  <w:footnote w:type="continuationSeparator" w:id="0">
    <w:p w14:paraId="0E61F211" w14:textId="77777777" w:rsidR="002F4F74" w:rsidRDefault="002F4F74" w:rsidP="0090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F3E3" w14:textId="2F2EEC01" w:rsidR="009018A1" w:rsidRDefault="009018A1">
    <w:pPr>
      <w:pStyle w:val="Antet"/>
    </w:pPr>
    <w:r>
      <w:rPr>
        <w:noProof/>
      </w:rPr>
      <w:drawing>
        <wp:inline distT="0" distB="0" distL="0" distR="0" wp14:anchorId="49A37619" wp14:editId="287F7A60">
          <wp:extent cx="5943600" cy="148590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48C37" w14:textId="77777777" w:rsidR="009018A1" w:rsidRDefault="009018A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2"/>
    <w:rsid w:val="002F4F74"/>
    <w:rsid w:val="0058258F"/>
    <w:rsid w:val="009018A1"/>
    <w:rsid w:val="00A16BC3"/>
    <w:rsid w:val="00B46792"/>
    <w:rsid w:val="00C54801"/>
    <w:rsid w:val="00E876A1"/>
    <w:rsid w:val="00E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9EA"/>
  <w15:chartTrackingRefBased/>
  <w15:docId w15:val="{F272A1EA-FD90-4AFA-9CFA-39EAABC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01"/>
    <w:pPr>
      <w:spacing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-631">
    <w:name w:val="Таблица-сетка 6 цветная — акцент 31"/>
    <w:basedOn w:val="TabelNormal"/>
    <w:uiPriority w:val="51"/>
    <w:rsid w:val="00C54801"/>
    <w:pPr>
      <w:spacing w:after="0" w:line="240" w:lineRule="auto"/>
    </w:pPr>
    <w:rPr>
      <w:color w:val="7B7B7B" w:themeColor="accent3" w:themeShade="BF"/>
      <w:lang w:val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ntet">
    <w:name w:val="header"/>
    <w:basedOn w:val="Normal"/>
    <w:link w:val="AntetCaracter"/>
    <w:uiPriority w:val="99"/>
    <w:unhideWhenUsed/>
    <w:rsid w:val="0090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18A1"/>
    <w:rPr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90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18A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Harghel</dc:creator>
  <cp:keywords/>
  <dc:description/>
  <cp:lastModifiedBy>Nicolae Mocanu</cp:lastModifiedBy>
  <cp:revision>6</cp:revision>
  <dcterms:created xsi:type="dcterms:W3CDTF">2021-12-29T13:38:00Z</dcterms:created>
  <dcterms:modified xsi:type="dcterms:W3CDTF">2022-04-19T06:46:00Z</dcterms:modified>
</cp:coreProperties>
</file>